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77777777" w:rsidR="005E53E8" w:rsidRPr="00F520FA" w:rsidRDefault="005E53E8" w:rsidP="005448B3">
      <w:pPr>
        <w:jc w:val="both"/>
        <w:rPr>
          <w:rFonts w:cstheme="minorHAnsi"/>
          <w:color w:val="808080" w:themeColor="background1" w:themeShade="80"/>
          <w:lang w:val="fr-FR"/>
        </w:rPr>
      </w:pPr>
      <w:r w:rsidRPr="00F520FA">
        <w:rPr>
          <w:rFonts w:cstheme="minorHAnsi"/>
          <w:color w:val="808080" w:themeColor="background1" w:themeShade="80"/>
          <w:sz w:val="20"/>
          <w:lang w:val="fr-FR"/>
        </w:rPr>
        <w:t>[</w:t>
      </w:r>
      <w:r w:rsidR="0002613E" w:rsidRPr="00F520FA">
        <w:rPr>
          <w:rFonts w:cstheme="minorHAnsi"/>
          <w:color w:val="808080" w:themeColor="background1" w:themeShade="80"/>
          <w:lang w:val="fr-FR"/>
        </w:rPr>
        <w:t>Your name and address</w:t>
      </w:r>
      <w:r w:rsidRPr="00F520FA">
        <w:rPr>
          <w:rFonts w:cstheme="minorHAnsi"/>
          <w:color w:val="808080" w:themeColor="background1" w:themeShade="80"/>
          <w:lang w:val="fr-FR"/>
        </w:rPr>
        <w:t>]</w:t>
      </w:r>
    </w:p>
    <w:p w14:paraId="02F42C50" w14:textId="77777777" w:rsidR="00B05F5B" w:rsidRPr="00F520FA" w:rsidRDefault="00B05F5B" w:rsidP="00F520FA">
      <w:pPr>
        <w:jc w:val="both"/>
        <w:rPr>
          <w:rFonts w:cstheme="minorHAnsi"/>
          <w:color w:val="808080" w:themeColor="background1" w:themeShade="80"/>
          <w:sz w:val="20"/>
          <w:lang w:val="fr-FR"/>
        </w:rPr>
      </w:pPr>
    </w:p>
    <w:p w14:paraId="543F363C" w14:textId="4CEF8922" w:rsidR="00B05F5B" w:rsidRPr="00F520FA" w:rsidRDefault="004C2DA9" w:rsidP="005448B3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Direction Générale de la</w:t>
      </w:r>
      <w:r>
        <w:rPr>
          <w:rFonts w:cstheme="minorHAnsi"/>
          <w:color w:val="808080" w:themeColor="background1" w:themeShade="80"/>
          <w:lang w:val="fr-FR"/>
        </w:rPr>
        <w:t xml:space="preserve"> </w:t>
      </w:r>
      <w:r w:rsidR="00B05F5B" w:rsidRPr="00F520FA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B05F5B" w:rsidRPr="00F520FA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B05F5B" w:rsidRPr="00F520FA">
        <w:rPr>
          <w:rFonts w:cstheme="minorHAnsi"/>
          <w:color w:val="808080" w:themeColor="background1" w:themeShade="80"/>
          <w:lang w:val="fr-FR"/>
        </w:rPr>
        <w:t>ucale</w:t>
      </w:r>
    </w:p>
    <w:p w14:paraId="181074E4" w14:textId="77777777" w:rsidR="00B05F5B" w:rsidRPr="00230F26" w:rsidRDefault="00B05F5B" w:rsidP="005448B3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230F26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0B2EE928" w14:textId="1C6CB94B" w:rsidR="004C2DA9" w:rsidRPr="004C14AB" w:rsidRDefault="004C2DA9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4C14AB">
        <w:rPr>
          <w:rFonts w:cstheme="minorHAnsi"/>
          <w:color w:val="808080" w:themeColor="background1" w:themeShade="80"/>
          <w:lang w:val="fr-FR"/>
        </w:rPr>
        <w:t>Grand-Duc Henri</w:t>
      </w:r>
    </w:p>
    <w:p w14:paraId="4A61012E" w14:textId="21B36C97" w:rsidR="00B05F5B" w:rsidRPr="00F520FA" w:rsidRDefault="004C2DA9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06771DF4" w14:textId="77777777" w:rsidR="00B05F5B" w:rsidRPr="009F14A4" w:rsidRDefault="00B05F5B" w:rsidP="005448B3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L-2957 Luxembourg</w:t>
      </w:r>
    </w:p>
    <w:p w14:paraId="56807188" w14:textId="77777777" w:rsidR="005E53E8" w:rsidRPr="00F520FA" w:rsidRDefault="005E53E8" w:rsidP="00F520FA">
      <w:pPr>
        <w:jc w:val="both"/>
        <w:rPr>
          <w:rFonts w:cstheme="minorHAnsi"/>
          <w:color w:val="808080" w:themeColor="background1" w:themeShade="80"/>
          <w:sz w:val="20"/>
          <w:lang w:val="en-GB"/>
        </w:rPr>
      </w:pPr>
    </w:p>
    <w:p w14:paraId="1890451A" w14:textId="77777777" w:rsidR="005E53E8" w:rsidRPr="009F14A4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[</w:t>
      </w:r>
      <w:r w:rsidR="0002613E" w:rsidRPr="009F14A4">
        <w:rPr>
          <w:rFonts w:cstheme="minorHAnsi"/>
          <w:color w:val="808080" w:themeColor="background1" w:themeShade="80"/>
          <w:lang w:val="en-GB"/>
        </w:rPr>
        <w:t>Place and date</w:t>
      </w:r>
      <w:r w:rsidRPr="009F14A4">
        <w:rPr>
          <w:rFonts w:cstheme="minorHAnsi"/>
          <w:color w:val="808080" w:themeColor="background1" w:themeShade="80"/>
          <w:lang w:val="en-GB"/>
        </w:rPr>
        <w:t>]</w:t>
      </w:r>
    </w:p>
    <w:p w14:paraId="4FD9D2F6" w14:textId="2D0CF299" w:rsidR="004C2DA9" w:rsidRDefault="004C2DA9" w:rsidP="00CC16D7">
      <w:pPr>
        <w:jc w:val="both"/>
        <w:rPr>
          <w:rFonts w:cstheme="minorHAnsi"/>
          <w:lang w:val="en-GB"/>
        </w:rPr>
      </w:pPr>
      <w:r w:rsidRPr="004C14AB">
        <w:rPr>
          <w:rFonts w:cstheme="minorHAnsi"/>
          <w:b/>
          <w:bCs/>
          <w:lang w:val="en-GB"/>
        </w:rPr>
        <w:t xml:space="preserve">Request for </w:t>
      </w:r>
      <w:r>
        <w:rPr>
          <w:rFonts w:cstheme="minorHAnsi"/>
          <w:b/>
          <w:bCs/>
          <w:lang w:val="en-GB"/>
        </w:rPr>
        <w:t>rectification of</w:t>
      </w:r>
      <w:r w:rsidRPr="004C14AB">
        <w:rPr>
          <w:rFonts w:cstheme="minorHAnsi"/>
          <w:b/>
          <w:bCs/>
          <w:lang w:val="en-GB"/>
        </w:rPr>
        <w:t xml:space="preserve"> data </w:t>
      </w:r>
      <w:r>
        <w:rPr>
          <w:rFonts w:cstheme="minorHAnsi"/>
          <w:b/>
          <w:bCs/>
          <w:lang w:val="en-GB"/>
        </w:rPr>
        <w:t>recorded</w:t>
      </w:r>
      <w:r w:rsidRPr="004C14AB">
        <w:rPr>
          <w:rFonts w:cstheme="minorHAnsi"/>
          <w:b/>
          <w:bCs/>
          <w:lang w:val="en-GB"/>
        </w:rPr>
        <w:t xml:space="preserve"> in the SIS</w:t>
      </w:r>
    </w:p>
    <w:p w14:paraId="5D6FB97D" w14:textId="77777777" w:rsidR="004C2DA9" w:rsidRDefault="004C2DA9" w:rsidP="00CC16D7">
      <w:pPr>
        <w:jc w:val="both"/>
        <w:rPr>
          <w:rFonts w:cstheme="minorHAnsi"/>
          <w:lang w:val="en-GB"/>
        </w:rPr>
      </w:pPr>
    </w:p>
    <w:p w14:paraId="34302D81" w14:textId="326EBDAF" w:rsidR="00410385" w:rsidRPr="009F14A4" w:rsidRDefault="0002613E" w:rsidP="00CC16D7">
      <w:pPr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Dear Madam or Sir</w:t>
      </w:r>
      <w:r w:rsidR="008C2040" w:rsidRPr="009F14A4">
        <w:rPr>
          <w:rFonts w:cstheme="minorHAnsi"/>
          <w:lang w:val="en-GB"/>
        </w:rPr>
        <w:t>,</w:t>
      </w:r>
    </w:p>
    <w:p w14:paraId="374E8B4D" w14:textId="77777777" w:rsidR="009B6A84" w:rsidRPr="009F14A4" w:rsidRDefault="009B6A84" w:rsidP="00CC16D7">
      <w:pPr>
        <w:spacing w:line="276" w:lineRule="auto"/>
        <w:jc w:val="both"/>
        <w:rPr>
          <w:rFonts w:cstheme="minorHAnsi"/>
          <w:lang w:val="en-GB"/>
        </w:rPr>
      </w:pPr>
    </w:p>
    <w:p w14:paraId="3CAFDFE5" w14:textId="1CB2244A" w:rsidR="00EB2F4B" w:rsidRPr="009F14A4" w:rsidRDefault="00905BC5" w:rsidP="00CC16D7">
      <w:pPr>
        <w:spacing w:line="276" w:lineRule="auto"/>
        <w:jc w:val="both"/>
        <w:rPr>
          <w:rFonts w:cstheme="minorHAnsi"/>
          <w:lang w:val="en-GB"/>
        </w:rPr>
      </w:pPr>
      <w:r w:rsidRPr="00905BC5">
        <w:rPr>
          <w:rFonts w:cstheme="minorHAnsi"/>
          <w:lang w:val="en-GB"/>
        </w:rPr>
        <w:t xml:space="preserve">Pursuant to Article </w:t>
      </w:r>
      <w:r w:rsidR="004C2DA9">
        <w:rPr>
          <w:rFonts w:cstheme="minorHAnsi"/>
          <w:lang w:val="en-GB"/>
        </w:rPr>
        <w:t>16</w:t>
      </w:r>
      <w:r w:rsidRPr="00905BC5">
        <w:rPr>
          <w:rFonts w:cstheme="minorHAnsi"/>
          <w:lang w:val="en-GB"/>
        </w:rPr>
        <w:t xml:space="preserve"> of the General Data </w:t>
      </w:r>
      <w:r w:rsidRPr="00F520FA">
        <w:rPr>
          <w:rFonts w:cstheme="minorHAnsi"/>
          <w:lang w:val="en-GB"/>
        </w:rPr>
        <w:t xml:space="preserve">Protection Regulation, respectively Article 67 of Regulation </w:t>
      </w:r>
      <w:r w:rsidR="004C2DA9" w:rsidRPr="00F520FA">
        <w:rPr>
          <w:rFonts w:cstheme="minorHAnsi"/>
          <w:lang w:val="en-GB"/>
        </w:rPr>
        <w:t xml:space="preserve">(EU) </w:t>
      </w:r>
      <w:r w:rsidRPr="00F520FA">
        <w:rPr>
          <w:rFonts w:cstheme="minorHAnsi"/>
          <w:lang w:val="en-GB"/>
        </w:rPr>
        <w:t>2018/1862</w:t>
      </w:r>
      <w:r w:rsidRPr="00F520FA">
        <w:rPr>
          <w:rFonts w:cstheme="minorHAnsi"/>
        </w:rPr>
        <w:t>, Article 53 of Regulation (EU) 2018/1861 and Article 19 of Regulation (EU) 2018/1860</w:t>
      </w:r>
      <w:r w:rsidR="004C2DA9" w:rsidRPr="00F520FA">
        <w:rPr>
          <w:rFonts w:cstheme="minorHAnsi"/>
        </w:rPr>
        <w:t xml:space="preserve"> in conjunction with Article 53 of Regulation (EU) 2018/1861</w:t>
      </w:r>
      <w:r w:rsidRPr="00F520FA">
        <w:rPr>
          <w:rFonts w:cstheme="minorHAnsi"/>
        </w:rPr>
        <w:t>, as</w:t>
      </w:r>
      <w:r w:rsidRPr="00905BC5">
        <w:rPr>
          <w:rFonts w:cstheme="minorHAnsi"/>
        </w:rPr>
        <w:t xml:space="preserve"> well as Article </w:t>
      </w:r>
      <w:r w:rsidR="00B05F5B" w:rsidRPr="009F14A4">
        <w:rPr>
          <w:rFonts w:cstheme="minorHAnsi"/>
          <w:lang w:val="en-GB"/>
        </w:rPr>
        <w:t>15 of the Act of 1 August 2018 on the protection of individuals with regard to the processing of personal data in criminal and national security matters, respectively</w:t>
      </w:r>
      <w:r w:rsidR="0002613E" w:rsidRPr="009F14A4">
        <w:rPr>
          <w:rFonts w:cstheme="minorHAnsi"/>
          <w:lang w:val="en-GB"/>
        </w:rPr>
        <w:t xml:space="preserve">, </w:t>
      </w:r>
      <w:r w:rsidR="00861C5D" w:rsidRPr="009F14A4">
        <w:rPr>
          <w:rFonts w:cstheme="minorHAnsi"/>
          <w:lang w:val="en-GB"/>
        </w:rPr>
        <w:t>I,</w:t>
      </w:r>
    </w:p>
    <w:p w14:paraId="56D66269" w14:textId="34A50F39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9F14A4" w:rsidRDefault="00EB2F4B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(address)</w:t>
      </w:r>
    </w:p>
    <w:p w14:paraId="6D6C1C6B" w14:textId="7926DD3B" w:rsidR="00700B21" w:rsidRPr="009F14A4" w:rsidRDefault="00700B21" w:rsidP="00CC16D7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 (</w:t>
      </w:r>
      <w:r w:rsidR="00B05F5B" w:rsidRPr="009F14A4">
        <w:rPr>
          <w:rFonts w:cstheme="minorHAnsi"/>
          <w:lang w:val="en-GB"/>
        </w:rPr>
        <w:t xml:space="preserve">type and number of the </w:t>
      </w:r>
      <w:r w:rsidR="004C2DA9">
        <w:rPr>
          <w:rFonts w:cstheme="minorHAnsi"/>
          <w:lang w:val="en-GB"/>
        </w:rPr>
        <w:t>identification</w:t>
      </w:r>
      <w:r w:rsidR="00B05F5B" w:rsidRPr="009F14A4">
        <w:rPr>
          <w:rFonts w:cstheme="minorHAnsi"/>
          <w:lang w:val="en-GB"/>
        </w:rPr>
        <w:t xml:space="preserve"> document</w:t>
      </w:r>
      <w:r w:rsidRPr="009F14A4">
        <w:rPr>
          <w:rFonts w:cstheme="minorHAnsi"/>
          <w:lang w:val="en-GB"/>
        </w:rPr>
        <w:t>)</w:t>
      </w:r>
    </w:p>
    <w:p w14:paraId="6E69EE84" w14:textId="7605A039" w:rsidR="00EB2F4B" w:rsidRPr="009F14A4" w:rsidRDefault="00EB2F4B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 xml:space="preserve">would like to request </w:t>
      </w:r>
      <w:r w:rsidR="004C2DA9">
        <w:rPr>
          <w:rFonts w:cstheme="minorHAnsi"/>
          <w:lang w:val="en-GB"/>
        </w:rPr>
        <w:t>the rectification</w:t>
      </w:r>
      <w:r w:rsidR="009F13A8" w:rsidRPr="009F14A4">
        <w:rPr>
          <w:rFonts w:cstheme="minorHAnsi"/>
          <w:lang w:val="en-GB"/>
        </w:rPr>
        <w:t xml:space="preserve"> of inaccurate </w:t>
      </w:r>
      <w:r w:rsidR="004C2DA9">
        <w:rPr>
          <w:rFonts w:cstheme="minorHAnsi"/>
          <w:lang w:val="en-GB"/>
        </w:rPr>
        <w:t xml:space="preserve">personal </w:t>
      </w:r>
      <w:r w:rsidR="009F13A8" w:rsidRPr="009F14A4">
        <w:rPr>
          <w:rFonts w:cstheme="minorHAnsi"/>
          <w:lang w:val="en-GB"/>
        </w:rPr>
        <w:t xml:space="preserve">data relating to me </w:t>
      </w:r>
      <w:r w:rsidR="004C2DA9">
        <w:rPr>
          <w:rFonts w:cstheme="minorHAnsi"/>
          <w:lang w:val="en-GB"/>
        </w:rPr>
        <w:t>recorded</w:t>
      </w:r>
      <w:r w:rsidR="009F13A8" w:rsidRPr="009F14A4">
        <w:rPr>
          <w:rFonts w:cstheme="minorHAnsi"/>
          <w:lang w:val="en-GB"/>
        </w:rPr>
        <w:t xml:space="preserve"> i</w:t>
      </w:r>
      <w:r w:rsidRPr="009F14A4">
        <w:rPr>
          <w:rFonts w:cstheme="minorHAnsi"/>
          <w:lang w:val="en-GB"/>
        </w:rPr>
        <w:t xml:space="preserve">n the </w:t>
      </w:r>
      <w:r w:rsidR="00B05F5B" w:rsidRPr="009F14A4">
        <w:rPr>
          <w:rFonts w:cstheme="minorHAnsi"/>
          <w:lang w:val="en-GB"/>
        </w:rPr>
        <w:t>Schengen</w:t>
      </w:r>
      <w:r w:rsidRPr="009F14A4">
        <w:rPr>
          <w:rFonts w:cstheme="minorHAnsi"/>
          <w:lang w:val="en-GB"/>
        </w:rPr>
        <w:t xml:space="preserve"> Information System</w:t>
      </w:r>
      <w:r w:rsidR="00CC16D7" w:rsidRPr="009F14A4">
        <w:rPr>
          <w:rFonts w:cstheme="minorHAnsi"/>
          <w:lang w:val="en-GB"/>
        </w:rPr>
        <w:t xml:space="preserve"> (</w:t>
      </w:r>
      <w:r w:rsidR="00B05F5B" w:rsidRPr="009F14A4">
        <w:rPr>
          <w:rFonts w:cstheme="minorHAnsi"/>
          <w:lang w:val="en-GB"/>
        </w:rPr>
        <w:t>S</w:t>
      </w:r>
      <w:r w:rsidR="00CC16D7" w:rsidRPr="009F14A4">
        <w:rPr>
          <w:rFonts w:cstheme="minorHAnsi"/>
          <w:lang w:val="en-GB"/>
        </w:rPr>
        <w:t>IS)</w:t>
      </w:r>
      <w:r w:rsidRPr="009F14A4">
        <w:rPr>
          <w:rFonts w:cstheme="minorHAnsi"/>
          <w:lang w:val="en-GB"/>
        </w:rPr>
        <w:t>.</w:t>
      </w:r>
    </w:p>
    <w:p w14:paraId="6CDAC4A0" w14:textId="77777777" w:rsidR="004C2DA9" w:rsidRDefault="004C2DA9" w:rsidP="00AB1977">
      <w:pPr>
        <w:spacing w:line="276" w:lineRule="auto"/>
        <w:jc w:val="both"/>
        <w:rPr>
          <w:rFonts w:cstheme="minorHAnsi"/>
          <w:lang w:val="en-GB"/>
        </w:rPr>
      </w:pPr>
    </w:p>
    <w:p w14:paraId="2DBD90A4" w14:textId="7F294220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Following data should be corrected:</w:t>
      </w:r>
    </w:p>
    <w:p w14:paraId="5C62A30A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F15B111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0E36AB60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62593F50" w14:textId="77777777" w:rsidR="00AB1977" w:rsidRPr="009F14A4" w:rsidRDefault="00AB1977" w:rsidP="00AB197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lastRenderedPageBreak/>
        <w:t>_____________________________________________________________________________________</w:t>
      </w:r>
    </w:p>
    <w:p w14:paraId="229B7A8B" w14:textId="77777777" w:rsidR="004C2DA9" w:rsidRDefault="004C2DA9" w:rsidP="00CC16D7">
      <w:pPr>
        <w:spacing w:line="276" w:lineRule="auto"/>
        <w:jc w:val="both"/>
        <w:rPr>
          <w:rFonts w:cstheme="minorHAnsi"/>
          <w:lang w:val="en-GB"/>
        </w:rPr>
      </w:pPr>
    </w:p>
    <w:p w14:paraId="69315F67" w14:textId="38E0C968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My data should be corrected because</w:t>
      </w:r>
      <w:r w:rsidR="00393668" w:rsidRPr="009F14A4">
        <w:rPr>
          <w:rStyle w:val="FootnoteReference"/>
          <w:rFonts w:cstheme="minorHAnsi"/>
          <w:lang w:val="en-GB"/>
        </w:rPr>
        <w:footnoteReference w:id="1"/>
      </w:r>
      <w:r w:rsidRPr="009F14A4">
        <w:rPr>
          <w:rFonts w:cstheme="minorHAnsi"/>
          <w:lang w:val="en-GB"/>
        </w:rPr>
        <w:t>:</w:t>
      </w:r>
    </w:p>
    <w:p w14:paraId="75F5F377" w14:textId="77777777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9F14A4" w:rsidRDefault="009F13A8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_____________________________________________________________________________________</w:t>
      </w:r>
    </w:p>
    <w:p w14:paraId="2C658BDA" w14:textId="66AC0121" w:rsidR="00DB31C1" w:rsidRPr="009F14A4" w:rsidRDefault="00DB31C1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 xml:space="preserve">Please send me your answer as soon as possible and at the latest within one month of </w:t>
      </w:r>
      <w:r w:rsidR="004C2DA9">
        <w:rPr>
          <w:rFonts w:cstheme="minorHAnsi"/>
          <w:lang w:val="en-GB"/>
        </w:rPr>
        <w:t>receipt of</w:t>
      </w:r>
      <w:r w:rsidRPr="009F14A4">
        <w:rPr>
          <w:rFonts w:cstheme="minorHAnsi"/>
          <w:lang w:val="en-GB"/>
        </w:rPr>
        <w:t xml:space="preserve"> my request.</w:t>
      </w:r>
    </w:p>
    <w:p w14:paraId="3DA375B7" w14:textId="77777777" w:rsidR="00325D1D" w:rsidRPr="009F14A4" w:rsidRDefault="00325D1D" w:rsidP="00CC16D7">
      <w:pPr>
        <w:spacing w:line="276" w:lineRule="auto"/>
        <w:jc w:val="both"/>
        <w:rPr>
          <w:rFonts w:cstheme="minorHAnsi"/>
          <w:lang w:val="en-GB"/>
        </w:rPr>
      </w:pPr>
    </w:p>
    <w:p w14:paraId="4EB2E65D" w14:textId="1B524165" w:rsidR="00410385" w:rsidRPr="009F14A4" w:rsidRDefault="00DB31C1" w:rsidP="00CC16D7">
      <w:pPr>
        <w:spacing w:line="276" w:lineRule="auto"/>
        <w:jc w:val="both"/>
        <w:rPr>
          <w:rFonts w:cstheme="minorHAnsi"/>
          <w:lang w:val="en-GB"/>
        </w:rPr>
      </w:pPr>
      <w:r w:rsidRPr="009F14A4">
        <w:rPr>
          <w:rFonts w:cstheme="minorHAnsi"/>
          <w:lang w:val="en-GB"/>
        </w:rPr>
        <w:t>Best regards</w:t>
      </w:r>
      <w:r w:rsidR="004B2946" w:rsidRPr="009F14A4">
        <w:rPr>
          <w:rFonts w:cstheme="minorHAnsi"/>
          <w:lang w:val="en-GB"/>
        </w:rPr>
        <w:t>,</w:t>
      </w:r>
    </w:p>
    <w:p w14:paraId="403C5228" w14:textId="77777777" w:rsidR="004B2457" w:rsidRPr="009F14A4" w:rsidRDefault="004B2457" w:rsidP="005E53E8">
      <w:pPr>
        <w:jc w:val="both"/>
        <w:rPr>
          <w:rFonts w:cstheme="minorHAnsi"/>
          <w:lang w:val="en-GB"/>
        </w:rPr>
      </w:pPr>
    </w:p>
    <w:p w14:paraId="2F297FF6" w14:textId="5F1B850A" w:rsidR="004B2457" w:rsidRPr="009F14A4" w:rsidRDefault="004B2457" w:rsidP="00700B21">
      <w:pPr>
        <w:jc w:val="right"/>
        <w:rPr>
          <w:rFonts w:ascii="TradeGothic" w:hAnsi="TradeGothic"/>
          <w:lang w:val="en-GB"/>
        </w:rPr>
      </w:pPr>
      <w:r w:rsidRPr="009F14A4">
        <w:rPr>
          <w:rFonts w:cstheme="minorHAnsi"/>
          <w:color w:val="808080" w:themeColor="background1" w:themeShade="80"/>
          <w:lang w:val="en-GB"/>
        </w:rPr>
        <w:t>[</w:t>
      </w:r>
      <w:r w:rsidR="00DB31C1" w:rsidRPr="009F14A4">
        <w:rPr>
          <w:rFonts w:cstheme="minorHAnsi"/>
          <w:color w:val="808080" w:themeColor="background1" w:themeShade="80"/>
          <w:lang w:val="en-GB"/>
        </w:rPr>
        <w:t>Name and signature</w:t>
      </w:r>
      <w:r w:rsidRPr="009F14A4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9F1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744D" w14:textId="77777777" w:rsidR="00393668" w:rsidRDefault="00393668" w:rsidP="00393668">
      <w:pPr>
        <w:spacing w:after="0" w:line="240" w:lineRule="auto"/>
      </w:pPr>
      <w:r>
        <w:separator/>
      </w:r>
    </w:p>
  </w:endnote>
  <w:endnote w:type="continuationSeparator" w:id="0">
    <w:p w14:paraId="2C087E21" w14:textId="77777777" w:rsidR="00393668" w:rsidRDefault="00393668" w:rsidP="0039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8A2B" w14:textId="77777777" w:rsidR="00393668" w:rsidRDefault="00393668" w:rsidP="00393668">
      <w:pPr>
        <w:spacing w:after="0" w:line="240" w:lineRule="auto"/>
      </w:pPr>
      <w:r>
        <w:separator/>
      </w:r>
    </w:p>
  </w:footnote>
  <w:footnote w:type="continuationSeparator" w:id="0">
    <w:p w14:paraId="33B347AE" w14:textId="77777777" w:rsidR="00393668" w:rsidRDefault="00393668" w:rsidP="00393668">
      <w:pPr>
        <w:spacing w:after="0" w:line="240" w:lineRule="auto"/>
      </w:pPr>
      <w:r>
        <w:continuationSeparator/>
      </w:r>
    </w:p>
  </w:footnote>
  <w:footnote w:id="1">
    <w:p w14:paraId="1EE1B6C0" w14:textId="6EB4517E" w:rsidR="00393668" w:rsidRDefault="00393668" w:rsidP="009F14A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th</w:t>
      </w:r>
      <w:r w:rsidR="00D5650E">
        <w:t>ese specifications are</w:t>
      </w:r>
      <w:r>
        <w:t xml:space="preserve"> optional. However, the controller needs to assess whether the data</w:t>
      </w:r>
      <w:r w:rsidR="004C2DA9">
        <w:t xml:space="preserve"> can be corrected</w:t>
      </w:r>
      <w:r>
        <w:t>. Therefore, and to ultimately support the processing of your request, it is recommended to provide any additional information that could be useful for this assessment.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F5FB7"/>
    <w:rsid w:val="001C0CA9"/>
    <w:rsid w:val="00201A1A"/>
    <w:rsid w:val="00212300"/>
    <w:rsid w:val="002154F7"/>
    <w:rsid w:val="00230F26"/>
    <w:rsid w:val="00242119"/>
    <w:rsid w:val="00273192"/>
    <w:rsid w:val="002C0F16"/>
    <w:rsid w:val="00325D1D"/>
    <w:rsid w:val="00393668"/>
    <w:rsid w:val="00394476"/>
    <w:rsid w:val="00410385"/>
    <w:rsid w:val="00420810"/>
    <w:rsid w:val="004B2457"/>
    <w:rsid w:val="004B2946"/>
    <w:rsid w:val="004C2DA9"/>
    <w:rsid w:val="004C604D"/>
    <w:rsid w:val="004D25B3"/>
    <w:rsid w:val="005448B3"/>
    <w:rsid w:val="005A03D1"/>
    <w:rsid w:val="005E53E8"/>
    <w:rsid w:val="006667A8"/>
    <w:rsid w:val="00671AD3"/>
    <w:rsid w:val="00680D7E"/>
    <w:rsid w:val="006F785B"/>
    <w:rsid w:val="00700B21"/>
    <w:rsid w:val="007873F2"/>
    <w:rsid w:val="0080319A"/>
    <w:rsid w:val="008300B9"/>
    <w:rsid w:val="00861C5D"/>
    <w:rsid w:val="008C2040"/>
    <w:rsid w:val="00905BC5"/>
    <w:rsid w:val="009B6A84"/>
    <w:rsid w:val="009D13DB"/>
    <w:rsid w:val="009F13A8"/>
    <w:rsid w:val="009F14A4"/>
    <w:rsid w:val="00A17A1F"/>
    <w:rsid w:val="00A9342E"/>
    <w:rsid w:val="00AB1977"/>
    <w:rsid w:val="00B05F5B"/>
    <w:rsid w:val="00C516BD"/>
    <w:rsid w:val="00C865FB"/>
    <w:rsid w:val="00CC16D7"/>
    <w:rsid w:val="00D5650E"/>
    <w:rsid w:val="00DB31C1"/>
    <w:rsid w:val="00DC668D"/>
    <w:rsid w:val="00E41A85"/>
    <w:rsid w:val="00EA103E"/>
    <w:rsid w:val="00EA7561"/>
    <w:rsid w:val="00EB2F4B"/>
    <w:rsid w:val="00F520FA"/>
    <w:rsid w:val="00F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668"/>
    <w:rPr>
      <w:vertAlign w:val="superscript"/>
    </w:rPr>
  </w:style>
  <w:style w:type="paragraph" w:styleId="Revision">
    <w:name w:val="Revision"/>
    <w:hidden/>
    <w:uiPriority w:val="99"/>
    <w:semiHidden/>
    <w:rsid w:val="004C2D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2E"/>
  </w:style>
  <w:style w:type="paragraph" w:styleId="Footer">
    <w:name w:val="footer"/>
    <w:basedOn w:val="Normal"/>
    <w:link w:val="FooterChar"/>
    <w:uiPriority w:val="99"/>
    <w:unhideWhenUsed/>
    <w:rsid w:val="00A9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26970F43-EAC4-477E-8632-B11A8C4F8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33E9-8FAD-486E-ADB8-CB99A7C9F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9AABB-8436-47EC-8463-8C3417B5D510}">
  <ds:schemaRefs>
    <ds:schemaRef ds:uri="http://purl.org/dc/elements/1.1/"/>
    <ds:schemaRef ds:uri="http://schemas.microsoft.com/office/infopath/2007/PartnerControls"/>
    <ds:schemaRef ds:uri="http://purl.org/dc/dcmitype/"/>
    <ds:schemaRef ds:uri="5db6bbac-63a0-480c-8dd0-2229fc71973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2026-06-03T13:26:00Z</dcterms:created>
  <dcterms:modified xsi:type="dcterms:W3CDTF">2026-06-03T13:26:00Z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